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DF2" w:rsidRDefault="00826DF2" w:rsidP="00826DF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4</w:t>
      </w:r>
    </w:p>
    <w:p w:rsidR="001C3048" w:rsidRDefault="001C3048" w:rsidP="00826DF2">
      <w:pPr>
        <w:spacing w:after="0" w:line="240" w:lineRule="auto"/>
        <w:ind w:left="2124"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B41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Ochrona danych osobowych</w:t>
      </w:r>
    </w:p>
    <w:p w:rsidR="001C3048" w:rsidRPr="0031233E" w:rsidRDefault="001C3048" w:rsidP="001C304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C3048" w:rsidRPr="004B410B" w:rsidRDefault="001C3048" w:rsidP="001C304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3048" w:rsidRPr="00FE5F7A" w:rsidRDefault="001C3048" w:rsidP="001C3048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58650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Informacja dotycząca przetwarzania danych osobowych w zwi</w:t>
      </w:r>
      <w:r w:rsidR="00DA1861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ązku z uczestnictwem Pani/Pana </w:t>
      </w:r>
      <w:r w:rsidRPr="0058650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br/>
        <w:t xml:space="preserve">w wydarzeniu organizowanym przez Instytut Pamięci Narodowej – Komisję Ścigania Zbrodni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br/>
      </w:r>
      <w:r w:rsidRPr="0058650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przeciwko Narodowi Polskiemu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: </w:t>
      </w:r>
      <w:r w:rsidR="00C1540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III T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urnieju wiedzy historycznej </w:t>
      </w:r>
      <w:r w:rsidRPr="004C5C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0"/>
          <w:szCs w:val="20"/>
          <w:lang w:eastAsia="pl-PL"/>
        </w:rPr>
        <w:t xml:space="preserve">„My nigdy nie poddamy się – </w:t>
      </w:r>
      <w:proofErr w:type="spellStart"/>
      <w:r w:rsidRPr="004C5C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0"/>
          <w:szCs w:val="20"/>
          <w:lang w:eastAsia="pl-PL"/>
        </w:rPr>
        <w:t>Zaporczycy</w:t>
      </w:r>
      <w:proofErr w:type="spellEnd"/>
      <w:r w:rsidRPr="004C5C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0"/>
          <w:szCs w:val="20"/>
          <w:lang w:eastAsia="pl-PL"/>
        </w:rPr>
        <w:t>”</w:t>
      </w:r>
      <w:r w:rsidR="0022687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 </w:t>
      </w:r>
      <w:r w:rsidR="00226874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br/>
        <w:t>w dniu 10 marca 2026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 r. </w:t>
      </w:r>
    </w:p>
    <w:p w:rsidR="001C3048" w:rsidRPr="004B410B" w:rsidRDefault="001C3048" w:rsidP="001C3048">
      <w:pPr>
        <w:spacing w:after="0"/>
        <w:rPr>
          <w:rFonts w:ascii="Times New Roman" w:hAnsi="Times New Roman" w:cs="Times New Roman"/>
          <w:b/>
        </w:rPr>
      </w:pPr>
    </w:p>
    <w:p w:rsidR="001C3048" w:rsidRPr="007A5BD2" w:rsidRDefault="001C3048" w:rsidP="001C30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5B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Pani/Pana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dane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będą </w:t>
      </w:r>
      <w:r w:rsidRPr="007A5B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przetwarzane w celach:</w:t>
      </w:r>
    </w:p>
    <w:p w:rsidR="001C3048" w:rsidRPr="004B410B" w:rsidRDefault="001C3048" w:rsidP="001C30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C3048" w:rsidRPr="004B410B" w:rsidRDefault="001C3048" w:rsidP="001C3048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4B410B">
        <w:rPr>
          <w:rFonts w:ascii="Times New Roman" w:eastAsia="Times New Roman" w:hAnsi="Times New Roman" w:cs="Times New Roman"/>
          <w:lang w:eastAsia="pl-PL"/>
        </w:rPr>
        <w:t>udziału w wydarzeniu organizowanym przez Instytut Pamięci Narodowej – Komisję Ścigania Zbrod</w:t>
      </w:r>
      <w:r>
        <w:rPr>
          <w:rFonts w:ascii="Times New Roman" w:eastAsia="Times New Roman" w:hAnsi="Times New Roman" w:cs="Times New Roman"/>
          <w:lang w:eastAsia="pl-PL"/>
        </w:rPr>
        <w:t>ni przeciwko Narodowi Polskiemu</w:t>
      </w:r>
    </w:p>
    <w:p w:rsidR="001C3048" w:rsidRPr="004B410B" w:rsidRDefault="001C3048" w:rsidP="001C3048">
      <w:pPr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4B410B">
        <w:rPr>
          <w:rFonts w:ascii="Times New Roman" w:eastAsia="Times New Roman" w:hAnsi="Times New Roman" w:cs="Times New Roman"/>
          <w:lang w:eastAsia="pl-PL"/>
        </w:rPr>
        <w:t xml:space="preserve">publikacji </w:t>
      </w:r>
      <w:r w:rsidR="00DA1861">
        <w:rPr>
          <w:rFonts w:ascii="Times New Roman" w:eastAsia="Times New Roman" w:hAnsi="Times New Roman" w:cs="Times New Roman"/>
          <w:lang w:eastAsia="pl-PL"/>
        </w:rPr>
        <w:t xml:space="preserve">Pani/Pan </w:t>
      </w:r>
      <w:r w:rsidRPr="004B410B">
        <w:rPr>
          <w:rFonts w:ascii="Times New Roman" w:eastAsia="Times New Roman" w:hAnsi="Times New Roman" w:cs="Times New Roman"/>
          <w:lang w:eastAsia="pl-PL"/>
        </w:rPr>
        <w:t>wizerunku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B410B">
        <w:rPr>
          <w:rFonts w:ascii="Times New Roman" w:eastAsia="Times New Roman" w:hAnsi="Times New Roman" w:cs="Times New Roman"/>
          <w:lang w:eastAsia="pl-PL"/>
        </w:rPr>
        <w:t>w relacji z wydarzenia zamieszczonej na stron</w:t>
      </w:r>
      <w:r>
        <w:rPr>
          <w:rFonts w:ascii="Times New Roman" w:eastAsia="Times New Roman" w:hAnsi="Times New Roman" w:cs="Times New Roman"/>
          <w:lang w:eastAsia="pl-PL"/>
        </w:rPr>
        <w:t xml:space="preserve">ach internetowych organizatora </w:t>
      </w:r>
      <w:r w:rsidRPr="004B410B">
        <w:rPr>
          <w:rFonts w:ascii="Times New Roman" w:eastAsia="Times New Roman" w:hAnsi="Times New Roman" w:cs="Times New Roman"/>
          <w:lang w:eastAsia="pl-PL"/>
        </w:rPr>
        <w:t xml:space="preserve">i oficjalnych profilach w mediach społecznościowych organizatora </w:t>
      </w:r>
      <w:bookmarkStart w:id="0" w:name="_GoBack"/>
      <w:bookmarkEnd w:id="0"/>
      <w:r w:rsidRPr="004B410B">
        <w:rPr>
          <w:rFonts w:ascii="Times New Roman" w:eastAsia="Times New Roman" w:hAnsi="Times New Roman" w:cs="Times New Roman"/>
          <w:lang w:eastAsia="pl-PL"/>
        </w:rPr>
        <w:t>oraz w publikacjach i materi</w:t>
      </w:r>
      <w:r>
        <w:rPr>
          <w:rFonts w:ascii="Times New Roman" w:eastAsia="Times New Roman" w:hAnsi="Times New Roman" w:cs="Times New Roman"/>
          <w:lang w:eastAsia="pl-PL"/>
        </w:rPr>
        <w:t>ałach multimedialnych Instytutu</w:t>
      </w:r>
    </w:p>
    <w:p w:rsidR="001C3048" w:rsidRPr="004B410B" w:rsidRDefault="001C3048" w:rsidP="001C3048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3048" w:rsidRPr="004B410B" w:rsidRDefault="001C3048" w:rsidP="001C304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Podstawą prawną przetwarzania danych jest art. 6 ust. 1 lit. e (przetwarzanie jest niezbędne do wykonania zadania realizowanego w interesie publicznym lub w ramach sprawowania władzy publicznej powierzonej administratorowi) rozporządzenia Parlamentu Europejskiego i Rady (UE) 2016/679 z dnia 27 kwietnia 2016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r. w sprawie ochrony osób fizycznych w związku z przetwarzaniem danych osobowych i w sprawie swobodnego przepływu takich danych oraz uchylenia dyrektywy 95/46/WE, dalej: RODO.</w:t>
      </w:r>
    </w:p>
    <w:p w:rsidR="001C3048" w:rsidRPr="004B410B" w:rsidRDefault="001C3048" w:rsidP="001C304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</w:t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Pani/Pana dziecka</w:t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Prezes Instytutu Pamięci Narodowej – Komisji Ścigania Zbrodni przeciwko Narodowi Polskiemu, z siedzibą w Warszawie, adres: ul. Janusza Kurtyki 1, 02-676 Warszawa. Administrator danych osobowych zapewnia odpowiednie technologiczne, fizyczne, administracyjne i proceduralne środki ochrony danych, w celu ochrony i zapewnienia poufności, poprawności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dostępności przetwarzanych danych osobowych, jak również ochrony przed nieuprawnionym wykorzystaniem </w:t>
      </w:r>
      <w:r w:rsidRPr="0031233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lub nieuprawnionym dostępem do danych osobowych oraz ochrony przed naruszeniem bezpieczeństwa danych osobowych.</w:t>
      </w:r>
    </w:p>
    <w:p w:rsidR="001C3048" w:rsidRPr="004B410B" w:rsidRDefault="001C3048" w:rsidP="001C304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Dane kontaktowe inspektora ochrony danych w IPN-</w:t>
      </w:r>
      <w:proofErr w:type="spellStart"/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KŚZpNP</w:t>
      </w:r>
      <w:proofErr w:type="spellEnd"/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: inspektorochronydanych@ipn.gov.pl, adres do korespondencji: ul. Janusza Kurtyki 1, 02-676 Warszawa, z dopiskiem: Inspektor Ochrony Danych.</w:t>
      </w:r>
    </w:p>
    <w:p w:rsidR="001C3048" w:rsidRPr="004B410B" w:rsidRDefault="001C3048" w:rsidP="001C3048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</w:t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Pani/ Pana dziecka</w:t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mogą być podmioty upoważnione przez Administratora danych oraz podmioty, które mają prawo do wglądu na mocy odrębnych przepisów prawa.</w:t>
      </w:r>
    </w:p>
    <w:p w:rsidR="001C3048" w:rsidRPr="004B410B" w:rsidRDefault="001C3048" w:rsidP="001C304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ane osobowe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Pani/Pana dziecka</w:t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będą przetwarzane do czasu zakończenia organizowanego wydarzenia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zakończenia publikacji relacji z wydarzenia na stronach internetowych organizatora i oficjalnych profilach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mediach społecznościowych organizatora oraz w publikacjach i materiałach multimedialnych Instytutu,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a następnie przechowywane zgodnie z terminami określonymi w obowiązującym w Instytucie Rzeczowym Wykazie Akt, wydanym na podstawie art. 6 ust. 2 ustawy z dnia 14 lipca 1983 r. o narodowym zasobie archiwalnym i archiwach.</w:t>
      </w:r>
    </w:p>
    <w:p w:rsidR="001C3048" w:rsidRPr="004B410B" w:rsidRDefault="001C3048" w:rsidP="001C304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dostępu do treści danych osobowych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dziecka</w:t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prawo ich sprostowania, usunięcia lub ograniczenia przetwarzania, prawo wniesienia sprzeciwu wobec przetwarzania, prawo przenoszenia danych.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>Ma Pani/Pan prawo wniesienia skargi do Prezesa Urzędu Ochrony Danych Osobowych, gdy uzna Pani/Pan, iż przetwarzanie danych osobowych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dziecka</w:t>
      </w:r>
      <w:r w:rsidRPr="004B41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narusza przepisy RODO.</w:t>
      </w:r>
    </w:p>
    <w:p w:rsidR="001C3048" w:rsidRPr="004B410B" w:rsidRDefault="001C3048" w:rsidP="001C3048">
      <w:pPr>
        <w:spacing w:after="0"/>
        <w:rPr>
          <w:sz w:val="20"/>
          <w:szCs w:val="20"/>
        </w:rPr>
      </w:pPr>
    </w:p>
    <w:p w:rsidR="001C3048" w:rsidRPr="004B410B" w:rsidRDefault="001C3048" w:rsidP="001C304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C3048" w:rsidRDefault="001C3048" w:rsidP="001C304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C3048" w:rsidRDefault="001C3048" w:rsidP="001C304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C3048" w:rsidRDefault="001C3048" w:rsidP="001C304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C3048" w:rsidRPr="002D4E63" w:rsidRDefault="001C3048" w:rsidP="001C304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</w:t>
      </w:r>
      <w:r w:rsidRPr="002D4E63">
        <w:rPr>
          <w:rFonts w:ascii="Times New Roman" w:hAnsi="Times New Roman" w:cs="Times New Roman"/>
        </w:rPr>
        <w:t xml:space="preserve">….……………………………………………………..                               </w:t>
      </w:r>
    </w:p>
    <w:p w:rsidR="001C3048" w:rsidRPr="0058650D" w:rsidRDefault="001C3048" w:rsidP="001C3048">
      <w:pPr>
        <w:spacing w:after="0"/>
        <w:jc w:val="center"/>
        <w:rPr>
          <w:rFonts w:ascii="Times New Roman" w:hAnsi="Times New Roman" w:cs="Times New Roman"/>
          <w:b/>
        </w:rPr>
      </w:pPr>
      <w:r w:rsidRPr="002D4E63"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="0078075C" w:rsidRPr="0078075C">
        <w:rPr>
          <w:rFonts w:ascii="Times New Roman" w:hAnsi="Times New Roman" w:cs="Times New Roman"/>
          <w:b/>
        </w:rPr>
        <w:t>Data, czytelny podpis uczestnika</w:t>
      </w:r>
    </w:p>
    <w:p w:rsidR="007E1506" w:rsidRDefault="007E1506"/>
    <w:sectPr w:rsidR="007E1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912792"/>
    <w:multiLevelType w:val="multilevel"/>
    <w:tmpl w:val="6E7E6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48"/>
    <w:rsid w:val="001C3048"/>
    <w:rsid w:val="00226874"/>
    <w:rsid w:val="004C5C52"/>
    <w:rsid w:val="0078075C"/>
    <w:rsid w:val="007E1506"/>
    <w:rsid w:val="00826DF2"/>
    <w:rsid w:val="00C15408"/>
    <w:rsid w:val="00D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D9C8D-097E-44FB-8086-7A3F17AA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30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C3048"/>
    <w:rPr>
      <w:rFonts w:ascii="Tahoma" w:hAnsi="Tahoma" w:cs="Tahoma" w:hint="default"/>
      <w:i w:val="0"/>
      <w:iCs w:val="0"/>
      <w:color w:val="75744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Skura</dc:creator>
  <cp:keywords/>
  <dc:description/>
  <cp:lastModifiedBy>Agnieszka Skura</cp:lastModifiedBy>
  <cp:revision>5</cp:revision>
  <cp:lastPrinted>2025-01-31T10:34:00Z</cp:lastPrinted>
  <dcterms:created xsi:type="dcterms:W3CDTF">2026-02-05T10:28:00Z</dcterms:created>
  <dcterms:modified xsi:type="dcterms:W3CDTF">2026-02-10T08:50:00Z</dcterms:modified>
</cp:coreProperties>
</file>